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8" w:rsidRDefault="00032098" w:rsidP="00A94984">
      <w:pPr>
        <w:rPr>
          <w:rFonts w:hint="eastAsia"/>
          <w:sz w:val="24"/>
          <w:szCs w:val="24"/>
        </w:rPr>
      </w:pPr>
      <w:r w:rsidRPr="00032098">
        <w:rPr>
          <w:rFonts w:hint="eastAsia"/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>era of globalization, it is unquestionable that the English language is indispensable. In case of Korea, we s</w:t>
      </w:r>
      <w:r w:rsidR="004170D5">
        <w:rPr>
          <w:rFonts w:hint="eastAsia"/>
          <w:sz w:val="24"/>
          <w:szCs w:val="24"/>
        </w:rPr>
        <w:t>tart to learn English from third</w:t>
      </w:r>
      <w:r>
        <w:rPr>
          <w:rFonts w:hint="eastAsia"/>
          <w:sz w:val="24"/>
          <w:szCs w:val="24"/>
        </w:rPr>
        <w:t xml:space="preserve"> grade in public school and these days even before entrancing into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elementary sc</w:t>
      </w:r>
      <w:r w:rsidR="004170D5">
        <w:rPr>
          <w:rFonts w:hint="eastAsia"/>
          <w:sz w:val="24"/>
          <w:szCs w:val="24"/>
        </w:rPr>
        <w:t>hool, some children who are 3 or</w:t>
      </w:r>
      <w:r>
        <w:rPr>
          <w:rFonts w:hint="eastAsia"/>
          <w:sz w:val="24"/>
          <w:szCs w:val="24"/>
        </w:rPr>
        <w:t xml:space="preserve"> 4 years old are educated. Nevertheless, I am not sure almost people in Korea are good at English. In my case, it can be said that it was a failure compared to </w:t>
      </w:r>
      <w:r w:rsidR="004170D5">
        <w:rPr>
          <w:rFonts w:hint="eastAsia"/>
          <w:sz w:val="24"/>
          <w:szCs w:val="24"/>
        </w:rPr>
        <w:t xml:space="preserve">learning </w:t>
      </w:r>
      <w:r>
        <w:rPr>
          <w:rFonts w:hint="eastAsia"/>
          <w:sz w:val="24"/>
          <w:szCs w:val="24"/>
        </w:rPr>
        <w:t xml:space="preserve">Chinese </w:t>
      </w:r>
      <w:r w:rsidR="004170D5">
        <w:rPr>
          <w:rFonts w:hint="eastAsia"/>
          <w:sz w:val="24"/>
          <w:szCs w:val="24"/>
        </w:rPr>
        <w:t xml:space="preserve">that I have </w:t>
      </w:r>
      <w:r>
        <w:rPr>
          <w:rFonts w:hint="eastAsia"/>
          <w:sz w:val="24"/>
          <w:szCs w:val="24"/>
        </w:rPr>
        <w:t>experience</w:t>
      </w:r>
      <w:r w:rsidR="004170D5"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 xml:space="preserve"> In this essay, I will describe </w:t>
      </w:r>
      <w:r w:rsidR="004170D5">
        <w:rPr>
          <w:rFonts w:hint="eastAsia"/>
          <w:sz w:val="24"/>
          <w:szCs w:val="24"/>
        </w:rPr>
        <w:t>my</w:t>
      </w:r>
      <w:r w:rsidR="00A94984">
        <w:rPr>
          <w:rFonts w:hint="eastAsia"/>
          <w:sz w:val="24"/>
          <w:szCs w:val="24"/>
        </w:rPr>
        <w:t xml:space="preserve"> </w:t>
      </w:r>
      <w:r w:rsidR="004170D5">
        <w:rPr>
          <w:rFonts w:hint="eastAsia"/>
          <w:sz w:val="24"/>
          <w:szCs w:val="24"/>
        </w:rPr>
        <w:t>own</w:t>
      </w:r>
      <w:r w:rsidR="00A94984">
        <w:rPr>
          <w:rFonts w:hint="eastAsia"/>
          <w:sz w:val="24"/>
          <w:szCs w:val="24"/>
        </w:rPr>
        <w:t xml:space="preserve"> experience with theories of </w:t>
      </w:r>
      <w:r w:rsidR="00DD2C70">
        <w:rPr>
          <w:rFonts w:hint="eastAsia"/>
          <w:sz w:val="24"/>
          <w:szCs w:val="24"/>
        </w:rPr>
        <w:t>second</w:t>
      </w:r>
      <w:r w:rsidR="00A94984">
        <w:rPr>
          <w:rFonts w:hint="eastAsia"/>
          <w:sz w:val="24"/>
          <w:szCs w:val="24"/>
        </w:rPr>
        <w:t xml:space="preserve"> language acquisition. </w:t>
      </w:r>
    </w:p>
    <w:p w:rsidR="00032098" w:rsidRPr="00A94984" w:rsidRDefault="00032098">
      <w:pPr>
        <w:rPr>
          <w:rFonts w:hint="eastAsia"/>
          <w:sz w:val="24"/>
          <w:szCs w:val="24"/>
        </w:rPr>
      </w:pPr>
    </w:p>
    <w:p w:rsidR="00A07F4E" w:rsidRDefault="000320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am 27 years old and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st</w:t>
      </w:r>
      <w:r w:rsidR="00285944">
        <w:rPr>
          <w:rFonts w:hint="eastAsia"/>
          <w:sz w:val="24"/>
          <w:szCs w:val="24"/>
        </w:rPr>
        <w:t>udied about 10 years. To be honest, however,</w:t>
      </w:r>
      <w:r>
        <w:rPr>
          <w:rFonts w:hint="eastAsia"/>
          <w:sz w:val="24"/>
          <w:szCs w:val="24"/>
        </w:rPr>
        <w:t xml:space="preserve"> it is still difficult </w:t>
      </w:r>
      <w:r w:rsidR="00E4055B">
        <w:rPr>
          <w:rFonts w:hint="eastAsia"/>
          <w:sz w:val="24"/>
          <w:szCs w:val="24"/>
        </w:rPr>
        <w:t xml:space="preserve">for me </w:t>
      </w:r>
      <w:r>
        <w:rPr>
          <w:rFonts w:hint="eastAsia"/>
          <w:sz w:val="24"/>
          <w:szCs w:val="24"/>
        </w:rPr>
        <w:t xml:space="preserve">to speak English </w:t>
      </w:r>
      <w:r w:rsidR="00285944">
        <w:rPr>
          <w:rFonts w:hint="eastAsia"/>
          <w:sz w:val="24"/>
          <w:szCs w:val="24"/>
        </w:rPr>
        <w:t>fluently</w:t>
      </w:r>
      <w:r>
        <w:rPr>
          <w:rFonts w:hint="eastAsia"/>
          <w:sz w:val="24"/>
          <w:szCs w:val="24"/>
        </w:rPr>
        <w:t xml:space="preserve">. </w:t>
      </w:r>
      <w:r w:rsidR="00285944">
        <w:rPr>
          <w:sz w:val="24"/>
          <w:szCs w:val="24"/>
        </w:rPr>
        <w:t>W</w:t>
      </w:r>
      <w:r w:rsidR="00285944">
        <w:rPr>
          <w:rFonts w:hint="eastAsia"/>
          <w:sz w:val="24"/>
          <w:szCs w:val="24"/>
        </w:rPr>
        <w:t xml:space="preserve">hat are the reasons of this problem? There are various factors of problem that I find after learning </w:t>
      </w:r>
      <w:r w:rsidR="00285944">
        <w:rPr>
          <w:sz w:val="24"/>
          <w:szCs w:val="24"/>
        </w:rPr>
        <w:t>‘</w:t>
      </w:r>
      <w:r w:rsidR="00285944">
        <w:rPr>
          <w:rFonts w:hint="eastAsia"/>
          <w:sz w:val="24"/>
          <w:szCs w:val="24"/>
        </w:rPr>
        <w:t>English language teaching</w:t>
      </w:r>
      <w:r w:rsidR="00285944">
        <w:rPr>
          <w:sz w:val="24"/>
          <w:szCs w:val="24"/>
        </w:rPr>
        <w:t>’</w:t>
      </w:r>
      <w:r w:rsidR="00285944">
        <w:rPr>
          <w:rFonts w:hint="eastAsia"/>
          <w:sz w:val="24"/>
          <w:szCs w:val="24"/>
        </w:rPr>
        <w:t xml:space="preserve"> last class. </w:t>
      </w:r>
      <w:r w:rsidR="00917B44">
        <w:rPr>
          <w:rFonts w:hint="eastAsia"/>
          <w:sz w:val="24"/>
          <w:szCs w:val="24"/>
        </w:rPr>
        <w:t xml:space="preserve">To begin with, I </w:t>
      </w:r>
      <w:r w:rsidR="00917B44">
        <w:rPr>
          <w:sz w:val="24"/>
          <w:szCs w:val="24"/>
        </w:rPr>
        <w:t>consider</w:t>
      </w:r>
      <w:r w:rsidR="00917B44">
        <w:rPr>
          <w:rFonts w:hint="eastAsia"/>
          <w:sz w:val="24"/>
          <w:szCs w:val="24"/>
        </w:rPr>
        <w:t xml:space="preserve"> i</w:t>
      </w:r>
      <w:r w:rsidR="00285944">
        <w:rPr>
          <w:rFonts w:hint="eastAsia"/>
          <w:sz w:val="24"/>
          <w:szCs w:val="24"/>
        </w:rPr>
        <w:t>t is because of traditional teaching style.</w:t>
      </w:r>
      <w:r w:rsidR="000A01C8">
        <w:rPr>
          <w:rFonts w:hint="eastAsia"/>
          <w:sz w:val="24"/>
          <w:szCs w:val="24"/>
        </w:rPr>
        <w:t xml:space="preserve"> When I recall my own teachers at school, almost teachers are lectures or explainer just</w:t>
      </w:r>
      <w:r w:rsidR="00AE2CC6">
        <w:rPr>
          <w:rFonts w:hint="eastAsia"/>
          <w:sz w:val="24"/>
          <w:szCs w:val="24"/>
        </w:rPr>
        <w:t xml:space="preserve"> like</w:t>
      </w:r>
      <w:r w:rsidR="000A01C8">
        <w:rPr>
          <w:rFonts w:hint="eastAsia"/>
          <w:sz w:val="24"/>
          <w:szCs w:val="24"/>
        </w:rPr>
        <w:t xml:space="preserve"> conveying information to us. </w:t>
      </w:r>
      <w:r w:rsidR="00AE2CC6">
        <w:rPr>
          <w:rFonts w:hint="eastAsia"/>
          <w:sz w:val="24"/>
          <w:szCs w:val="24"/>
        </w:rPr>
        <w:t xml:space="preserve">In fact, I loved English class. </w:t>
      </w:r>
      <w:r w:rsidR="000A01C8">
        <w:rPr>
          <w:rFonts w:hint="eastAsia"/>
          <w:sz w:val="24"/>
          <w:szCs w:val="24"/>
        </w:rPr>
        <w:t xml:space="preserve">I had studied hard </w:t>
      </w:r>
      <w:r w:rsidR="00AE2CC6">
        <w:rPr>
          <w:rFonts w:hint="eastAsia"/>
          <w:sz w:val="24"/>
          <w:szCs w:val="24"/>
        </w:rPr>
        <w:t>and I</w:t>
      </w:r>
      <w:r w:rsidR="00AE2CC6">
        <w:rPr>
          <w:sz w:val="24"/>
          <w:szCs w:val="24"/>
        </w:rPr>
        <w:t>’</w:t>
      </w:r>
      <w:r w:rsidR="00AE2CC6">
        <w:rPr>
          <w:rFonts w:hint="eastAsia"/>
          <w:sz w:val="24"/>
          <w:szCs w:val="24"/>
        </w:rPr>
        <w:t xml:space="preserve">ve </w:t>
      </w:r>
      <w:r w:rsidR="00A07F4E">
        <w:rPr>
          <w:rFonts w:hint="eastAsia"/>
          <w:sz w:val="24"/>
          <w:szCs w:val="24"/>
        </w:rPr>
        <w:t xml:space="preserve">ever </w:t>
      </w:r>
      <w:r w:rsidR="00AE2CC6">
        <w:rPr>
          <w:rFonts w:hint="eastAsia"/>
          <w:sz w:val="24"/>
          <w:szCs w:val="24"/>
        </w:rPr>
        <w:t xml:space="preserve">taken part in English contest with some students as one of </w:t>
      </w:r>
      <w:r w:rsidR="00A07F4E">
        <w:rPr>
          <w:rFonts w:hint="eastAsia"/>
          <w:sz w:val="24"/>
          <w:szCs w:val="24"/>
        </w:rPr>
        <w:t xml:space="preserve">representative of my school </w:t>
      </w:r>
      <w:r w:rsidR="000A01C8">
        <w:rPr>
          <w:rFonts w:hint="eastAsia"/>
          <w:sz w:val="24"/>
          <w:szCs w:val="24"/>
        </w:rPr>
        <w:t xml:space="preserve">when I was </w:t>
      </w:r>
      <w:proofErr w:type="gramStart"/>
      <w:r w:rsidR="000A01C8">
        <w:rPr>
          <w:rFonts w:hint="eastAsia"/>
          <w:sz w:val="24"/>
          <w:szCs w:val="24"/>
        </w:rPr>
        <w:t>a</w:t>
      </w:r>
      <w:proofErr w:type="gramEnd"/>
      <w:r w:rsidR="000A01C8">
        <w:rPr>
          <w:rFonts w:hint="eastAsia"/>
          <w:sz w:val="24"/>
          <w:szCs w:val="24"/>
        </w:rPr>
        <w:t xml:space="preserve"> elementary school student. My English teacher was funny and her class is ardent and sincere. </w:t>
      </w:r>
      <w:r w:rsidR="00982BCE">
        <w:rPr>
          <w:rFonts w:hint="eastAsia"/>
          <w:sz w:val="24"/>
          <w:szCs w:val="24"/>
        </w:rPr>
        <w:t>Sh</w:t>
      </w:r>
      <w:r w:rsidR="000A01C8">
        <w:rPr>
          <w:rFonts w:hint="eastAsia"/>
          <w:sz w:val="24"/>
          <w:szCs w:val="24"/>
        </w:rPr>
        <w:t xml:space="preserve">e was </w:t>
      </w:r>
      <w:proofErr w:type="gramStart"/>
      <w:r w:rsidR="000A01C8">
        <w:rPr>
          <w:rFonts w:hint="eastAsia"/>
          <w:sz w:val="24"/>
          <w:szCs w:val="24"/>
        </w:rPr>
        <w:t>a</w:t>
      </w:r>
      <w:proofErr w:type="gramEnd"/>
      <w:r w:rsidR="000A01C8">
        <w:rPr>
          <w:rFonts w:hint="eastAsia"/>
          <w:sz w:val="24"/>
          <w:szCs w:val="24"/>
        </w:rPr>
        <w:t xml:space="preserve"> entertainer, guide and even a counselor. We did a lot o</w:t>
      </w:r>
      <w:r w:rsidR="00A94984">
        <w:rPr>
          <w:rFonts w:hint="eastAsia"/>
          <w:sz w:val="24"/>
          <w:szCs w:val="24"/>
        </w:rPr>
        <w:t xml:space="preserve">f activities </w:t>
      </w:r>
      <w:r w:rsidR="00D1109A">
        <w:rPr>
          <w:rFonts w:hint="eastAsia"/>
          <w:sz w:val="24"/>
          <w:szCs w:val="24"/>
        </w:rPr>
        <w:t>being</w:t>
      </w:r>
      <w:r w:rsidR="00AE2CC6">
        <w:rPr>
          <w:rFonts w:hint="eastAsia"/>
          <w:sz w:val="24"/>
          <w:szCs w:val="24"/>
        </w:rPr>
        <w:t xml:space="preserve"> </w:t>
      </w:r>
      <w:r w:rsidR="00AE2CC6">
        <w:rPr>
          <w:sz w:val="24"/>
          <w:szCs w:val="24"/>
        </w:rPr>
        <w:t>interesting</w:t>
      </w:r>
      <w:r w:rsidR="00AE2CC6">
        <w:rPr>
          <w:rFonts w:hint="eastAsia"/>
          <w:sz w:val="24"/>
          <w:szCs w:val="24"/>
        </w:rPr>
        <w:t xml:space="preserve"> and effective. </w:t>
      </w:r>
      <w:r w:rsidR="000A01C8">
        <w:rPr>
          <w:rFonts w:hint="eastAsia"/>
          <w:sz w:val="24"/>
          <w:szCs w:val="24"/>
        </w:rPr>
        <w:t>We practiced to speak English in every class and discuss</w:t>
      </w:r>
      <w:r w:rsidR="00D1109A">
        <w:rPr>
          <w:rFonts w:hint="eastAsia"/>
          <w:sz w:val="24"/>
          <w:szCs w:val="24"/>
        </w:rPr>
        <w:t>ed</w:t>
      </w:r>
      <w:r w:rsidR="000A01C8">
        <w:rPr>
          <w:rFonts w:hint="eastAsia"/>
          <w:sz w:val="24"/>
          <w:szCs w:val="24"/>
        </w:rPr>
        <w:t xml:space="preserve"> a t</w:t>
      </w:r>
      <w:r w:rsidR="00982BCE">
        <w:rPr>
          <w:rFonts w:hint="eastAsia"/>
          <w:sz w:val="24"/>
          <w:szCs w:val="24"/>
        </w:rPr>
        <w:t xml:space="preserve">opic sometimes. Now that I think about it, </w:t>
      </w:r>
      <w:r w:rsidR="00A94984">
        <w:rPr>
          <w:rFonts w:hint="eastAsia"/>
          <w:sz w:val="24"/>
          <w:szCs w:val="24"/>
        </w:rPr>
        <w:t xml:space="preserve">I consider </w:t>
      </w:r>
      <w:r w:rsidR="00D1109A">
        <w:rPr>
          <w:rFonts w:hint="eastAsia"/>
          <w:sz w:val="24"/>
          <w:szCs w:val="24"/>
        </w:rPr>
        <w:t>she was</w:t>
      </w:r>
      <w:r w:rsidR="00982BCE">
        <w:rPr>
          <w:rFonts w:hint="eastAsia"/>
          <w:sz w:val="24"/>
          <w:szCs w:val="24"/>
        </w:rPr>
        <w:t xml:space="preserve"> </w:t>
      </w:r>
      <w:proofErr w:type="gramStart"/>
      <w:r w:rsidR="00982BCE">
        <w:rPr>
          <w:rFonts w:hint="eastAsia"/>
          <w:sz w:val="24"/>
          <w:szCs w:val="24"/>
        </w:rPr>
        <w:t>a</w:t>
      </w:r>
      <w:proofErr w:type="gramEnd"/>
      <w:r w:rsidR="00982BCE">
        <w:rPr>
          <w:rFonts w:hint="eastAsia"/>
          <w:sz w:val="24"/>
          <w:szCs w:val="24"/>
        </w:rPr>
        <w:t xml:space="preserve"> enabler. She was able to use appropriate teaching and techniques to help us learn English as well as actively made a good classroom atmosphere building effective working relationships. I consider </w:t>
      </w:r>
      <w:r w:rsidR="00A052BF">
        <w:rPr>
          <w:rFonts w:hint="eastAsia"/>
          <w:sz w:val="24"/>
          <w:szCs w:val="24"/>
        </w:rPr>
        <w:t>she had</w:t>
      </w:r>
      <w:r w:rsidR="00982BCE">
        <w:rPr>
          <w:rFonts w:hint="eastAsia"/>
          <w:sz w:val="24"/>
          <w:szCs w:val="24"/>
        </w:rPr>
        <w:t xml:space="preserve"> three core teacher characteristics that help to create an effective learning environment namely, respect, empathy and authenticity.</w:t>
      </w:r>
      <w:r w:rsidR="00A94984">
        <w:rPr>
          <w:rFonts w:hint="eastAsia"/>
          <w:sz w:val="24"/>
          <w:szCs w:val="24"/>
        </w:rPr>
        <w:t xml:space="preserve"> </w:t>
      </w:r>
    </w:p>
    <w:p w:rsidR="00A07F4E" w:rsidRDefault="00A07F4E">
      <w:pPr>
        <w:rPr>
          <w:rFonts w:hint="eastAsia"/>
          <w:sz w:val="24"/>
          <w:szCs w:val="24"/>
        </w:rPr>
      </w:pPr>
    </w:p>
    <w:p w:rsidR="00982BCE" w:rsidRDefault="00A07F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However, </w:t>
      </w:r>
      <w:proofErr w:type="gramStart"/>
      <w:r>
        <w:rPr>
          <w:rFonts w:hint="eastAsia"/>
          <w:sz w:val="24"/>
          <w:szCs w:val="24"/>
        </w:rPr>
        <w:t>When</w:t>
      </w:r>
      <w:proofErr w:type="gramEnd"/>
      <w:r>
        <w:rPr>
          <w:rFonts w:hint="eastAsia"/>
          <w:sz w:val="24"/>
          <w:szCs w:val="24"/>
        </w:rPr>
        <w:t xml:space="preserve"> </w:t>
      </w:r>
      <w:r w:rsidR="003810D6">
        <w:rPr>
          <w:rFonts w:hint="eastAsia"/>
          <w:sz w:val="24"/>
          <w:szCs w:val="24"/>
        </w:rPr>
        <w:t>I was a junior high school student</w:t>
      </w:r>
      <w:r>
        <w:rPr>
          <w:rFonts w:hint="eastAsia"/>
          <w:sz w:val="24"/>
          <w:szCs w:val="24"/>
        </w:rPr>
        <w:t xml:space="preserve"> the curriculum and the teaching style of teachers in </w:t>
      </w:r>
      <w:r w:rsidR="003810D6">
        <w:rPr>
          <w:rFonts w:hint="eastAsia"/>
          <w:sz w:val="24"/>
          <w:szCs w:val="24"/>
        </w:rPr>
        <w:t xml:space="preserve">English </w:t>
      </w:r>
      <w:r>
        <w:rPr>
          <w:rFonts w:hint="eastAsia"/>
          <w:sz w:val="24"/>
          <w:szCs w:val="24"/>
        </w:rPr>
        <w:t xml:space="preserve">class </w:t>
      </w:r>
      <w:r w:rsidR="00CE1F94">
        <w:rPr>
          <w:rFonts w:hint="eastAsia"/>
          <w:sz w:val="24"/>
          <w:szCs w:val="24"/>
        </w:rPr>
        <w:t>was total</w:t>
      </w:r>
      <w:r w:rsidR="00F96B67">
        <w:rPr>
          <w:rFonts w:hint="eastAsia"/>
          <w:sz w:val="24"/>
          <w:szCs w:val="24"/>
        </w:rPr>
        <w:t>ly</w:t>
      </w:r>
      <w:r w:rsidR="00CE1F94">
        <w:rPr>
          <w:rFonts w:hint="eastAsia"/>
          <w:sz w:val="24"/>
          <w:szCs w:val="24"/>
        </w:rPr>
        <w:t xml:space="preserve"> different. I tried to memorize many words and grammar I</w:t>
      </w:r>
      <w:r w:rsidR="00CE1F94">
        <w:rPr>
          <w:sz w:val="24"/>
          <w:szCs w:val="24"/>
        </w:rPr>
        <w:t>’</w:t>
      </w:r>
      <w:r w:rsidR="00CE1F94">
        <w:rPr>
          <w:rFonts w:hint="eastAsia"/>
          <w:sz w:val="24"/>
          <w:szCs w:val="24"/>
        </w:rPr>
        <w:t xml:space="preserve">ve never seen for test and almost teachers are lecturers or explainers. </w:t>
      </w:r>
      <w:r w:rsidR="0036347E">
        <w:rPr>
          <w:rFonts w:hint="eastAsia"/>
          <w:sz w:val="24"/>
          <w:szCs w:val="24"/>
        </w:rPr>
        <w:t xml:space="preserve">I partly have personal beliefs to concepts </w:t>
      </w:r>
      <w:r w:rsidR="0036347E">
        <w:rPr>
          <w:sz w:val="24"/>
          <w:szCs w:val="24"/>
        </w:rPr>
        <w:t xml:space="preserve">of </w:t>
      </w:r>
      <w:proofErr w:type="spellStart"/>
      <w:r w:rsidR="0036347E">
        <w:rPr>
          <w:sz w:val="24"/>
          <w:szCs w:val="24"/>
        </w:rPr>
        <w:t>Krashen’</w:t>
      </w:r>
      <w:r w:rsidR="0036347E">
        <w:rPr>
          <w:rFonts w:hint="eastAsia"/>
          <w:sz w:val="24"/>
          <w:szCs w:val="24"/>
        </w:rPr>
        <w:t>s</w:t>
      </w:r>
      <w:proofErr w:type="spellEnd"/>
      <w:r w:rsidR="0036347E">
        <w:rPr>
          <w:rFonts w:hint="eastAsia"/>
          <w:sz w:val="24"/>
          <w:szCs w:val="24"/>
        </w:rPr>
        <w:t xml:space="preserve"> hypotheses. </w:t>
      </w:r>
      <w:r w:rsidR="00650A46">
        <w:rPr>
          <w:rFonts w:hint="eastAsia"/>
          <w:sz w:val="24"/>
          <w:szCs w:val="24"/>
        </w:rPr>
        <w:t xml:space="preserve">According to </w:t>
      </w:r>
      <w:proofErr w:type="spellStart"/>
      <w:r w:rsidR="00650A46">
        <w:rPr>
          <w:rFonts w:hint="eastAsia"/>
          <w:sz w:val="24"/>
          <w:szCs w:val="24"/>
        </w:rPr>
        <w:t>Krashen</w:t>
      </w:r>
      <w:r w:rsidR="00650A46">
        <w:rPr>
          <w:sz w:val="24"/>
          <w:szCs w:val="24"/>
        </w:rPr>
        <w:t>’</w:t>
      </w:r>
      <w:r w:rsidR="00650A46">
        <w:rPr>
          <w:rFonts w:hint="eastAsia"/>
          <w:sz w:val="24"/>
          <w:szCs w:val="24"/>
        </w:rPr>
        <w:t>s</w:t>
      </w:r>
      <w:proofErr w:type="spellEnd"/>
      <w:r w:rsidR="00650A46">
        <w:rPr>
          <w:rFonts w:hint="eastAsia"/>
          <w:sz w:val="24"/>
          <w:szCs w:val="24"/>
        </w:rPr>
        <w:t xml:space="preserve"> the affective filter hypothesis, it can be prompted by many different variables including anxiety, motivation and stress </w:t>
      </w:r>
      <w:r w:rsidR="00650A46">
        <w:rPr>
          <w:rFonts w:hint="eastAsia"/>
          <w:sz w:val="24"/>
          <w:szCs w:val="24"/>
        </w:rPr>
        <w:lastRenderedPageBreak/>
        <w:t>during language acquisition</w:t>
      </w:r>
      <w:r w:rsidR="0036347E">
        <w:rPr>
          <w:rFonts w:hint="eastAsia"/>
          <w:sz w:val="24"/>
          <w:szCs w:val="24"/>
        </w:rPr>
        <w:t>.</w:t>
      </w:r>
      <w:r w:rsidR="00650A46">
        <w:rPr>
          <w:rFonts w:hint="eastAsia"/>
          <w:sz w:val="24"/>
          <w:szCs w:val="24"/>
        </w:rPr>
        <w:t xml:space="preserve"> In my case, i</w:t>
      </w:r>
      <w:r w:rsidR="00CE1F94">
        <w:rPr>
          <w:rFonts w:hint="eastAsia"/>
          <w:sz w:val="24"/>
          <w:szCs w:val="24"/>
        </w:rPr>
        <w:t xml:space="preserve">n class, we were so busy noting down something that teachers let us than understanding and thinking. </w:t>
      </w:r>
      <w:r w:rsidR="00943D24">
        <w:rPr>
          <w:rFonts w:hint="eastAsia"/>
          <w:sz w:val="24"/>
          <w:szCs w:val="24"/>
        </w:rPr>
        <w:t xml:space="preserve">There is no English teacher as a native speaker in my middle and high school. </w:t>
      </w:r>
      <w:r w:rsidR="00A2528F">
        <w:rPr>
          <w:rFonts w:hint="eastAsia"/>
          <w:sz w:val="24"/>
          <w:szCs w:val="24"/>
        </w:rPr>
        <w:t xml:space="preserve">I was getting lost interest of English, self-confidence and motivation. </w:t>
      </w:r>
      <w:r w:rsidR="00943D24">
        <w:rPr>
          <w:rFonts w:hint="eastAsia"/>
          <w:sz w:val="24"/>
          <w:szCs w:val="24"/>
        </w:rPr>
        <w:t xml:space="preserve">To me, learning English is a real challenge. </w:t>
      </w:r>
      <w:r w:rsidR="00466CDC">
        <w:rPr>
          <w:rFonts w:hint="eastAsia"/>
          <w:sz w:val="24"/>
          <w:szCs w:val="24"/>
        </w:rPr>
        <w:t>Although English is language for communication, we had studied English clamping our mouth</w:t>
      </w:r>
      <w:r w:rsidR="00A2528F">
        <w:rPr>
          <w:rFonts w:hint="eastAsia"/>
          <w:sz w:val="24"/>
          <w:szCs w:val="24"/>
        </w:rPr>
        <w:t xml:space="preserve"> like a lock</w:t>
      </w:r>
      <w:r w:rsidR="00466CDC">
        <w:rPr>
          <w:rFonts w:hint="eastAsia"/>
          <w:sz w:val="24"/>
          <w:szCs w:val="24"/>
        </w:rPr>
        <w:t xml:space="preserve">. </w:t>
      </w:r>
      <w:r w:rsidR="00466CDC">
        <w:rPr>
          <w:sz w:val="24"/>
          <w:szCs w:val="24"/>
        </w:rPr>
        <w:t>C</w:t>
      </w:r>
      <w:r w:rsidR="00466CDC">
        <w:rPr>
          <w:rFonts w:hint="eastAsia"/>
          <w:sz w:val="24"/>
          <w:szCs w:val="24"/>
        </w:rPr>
        <w:t>onsequently,</w:t>
      </w:r>
      <w:r w:rsidR="00A2528F">
        <w:rPr>
          <w:rFonts w:hint="eastAsia"/>
          <w:sz w:val="24"/>
          <w:szCs w:val="24"/>
        </w:rPr>
        <w:t xml:space="preserve"> my receptive skills are good but, productive skills are still low level among the four basic language skills. </w:t>
      </w:r>
    </w:p>
    <w:p w:rsidR="00982BCE" w:rsidRDefault="00982BCE">
      <w:pPr>
        <w:rPr>
          <w:rFonts w:hint="eastAsia"/>
          <w:sz w:val="24"/>
          <w:szCs w:val="24"/>
        </w:rPr>
      </w:pPr>
    </w:p>
    <w:p w:rsidR="00982BCE" w:rsidRDefault="00DA41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Nowadays, </w:t>
      </w:r>
      <w:r w:rsidR="00FD4A15">
        <w:rPr>
          <w:rFonts w:hint="eastAsia"/>
          <w:sz w:val="24"/>
          <w:szCs w:val="24"/>
        </w:rPr>
        <w:t>modern classrooms are changed</w:t>
      </w:r>
      <w:r w:rsidR="00917B44">
        <w:rPr>
          <w:rFonts w:hint="eastAsia"/>
          <w:sz w:val="24"/>
          <w:szCs w:val="24"/>
        </w:rPr>
        <w:t xml:space="preserve"> a lot</w:t>
      </w:r>
      <w:r>
        <w:rPr>
          <w:rFonts w:hint="eastAsia"/>
          <w:sz w:val="24"/>
          <w:szCs w:val="24"/>
        </w:rPr>
        <w:t xml:space="preserve"> compared </w:t>
      </w:r>
      <w:r w:rsidR="00917B44"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traditional classrooms by traditional teaching as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jug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mug</w:t>
      </w:r>
      <w:r>
        <w:rPr>
          <w:sz w:val="24"/>
          <w:szCs w:val="24"/>
        </w:rPr>
        <w:t>’</w:t>
      </w:r>
      <w:r w:rsidR="00917B44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7B42F2">
        <w:rPr>
          <w:rFonts w:hint="eastAsia"/>
          <w:sz w:val="24"/>
          <w:szCs w:val="24"/>
        </w:rPr>
        <w:t>Of course, I agree that the teaching is only one factor in what is learned as well as a positive learning atmosphere isn</w:t>
      </w:r>
      <w:r w:rsidR="007B42F2">
        <w:rPr>
          <w:sz w:val="24"/>
          <w:szCs w:val="24"/>
        </w:rPr>
        <w:t>’</w:t>
      </w:r>
      <w:r w:rsidR="007B42F2">
        <w:rPr>
          <w:rFonts w:hint="eastAsia"/>
          <w:sz w:val="24"/>
          <w:szCs w:val="24"/>
        </w:rPr>
        <w:t>t everything. However, I am sure that these factor</w:t>
      </w:r>
      <w:r w:rsidR="00753167">
        <w:rPr>
          <w:rFonts w:hint="eastAsia"/>
          <w:sz w:val="24"/>
          <w:szCs w:val="24"/>
        </w:rPr>
        <w:t xml:space="preserve">s can make effective lessons for learners and teachers.  </w:t>
      </w:r>
    </w:p>
    <w:p w:rsidR="00982BCE" w:rsidRPr="00FD4A15" w:rsidRDefault="00982BCE">
      <w:pPr>
        <w:rPr>
          <w:rFonts w:hint="eastAsia"/>
          <w:sz w:val="24"/>
          <w:szCs w:val="24"/>
        </w:rPr>
      </w:pPr>
    </w:p>
    <w:p w:rsidR="00032098" w:rsidRPr="00032098" w:rsidRDefault="000A01C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285944">
        <w:rPr>
          <w:rFonts w:hint="eastAsia"/>
          <w:sz w:val="24"/>
          <w:szCs w:val="24"/>
        </w:rPr>
        <w:t xml:space="preserve"> </w:t>
      </w:r>
      <w:r w:rsidR="00032098">
        <w:rPr>
          <w:rFonts w:hint="eastAsia"/>
          <w:sz w:val="24"/>
          <w:szCs w:val="24"/>
        </w:rPr>
        <w:t xml:space="preserve"> </w:t>
      </w:r>
    </w:p>
    <w:sectPr w:rsidR="00032098" w:rsidRPr="00032098" w:rsidSect="00FA7C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32098"/>
    <w:rsid w:val="00032098"/>
    <w:rsid w:val="000A01C8"/>
    <w:rsid w:val="00285944"/>
    <w:rsid w:val="0036347E"/>
    <w:rsid w:val="003810D6"/>
    <w:rsid w:val="004170D5"/>
    <w:rsid w:val="00417D47"/>
    <w:rsid w:val="00466CDC"/>
    <w:rsid w:val="00650A46"/>
    <w:rsid w:val="00753167"/>
    <w:rsid w:val="007B42F2"/>
    <w:rsid w:val="00917B44"/>
    <w:rsid w:val="00943D24"/>
    <w:rsid w:val="00982BCE"/>
    <w:rsid w:val="00A052BF"/>
    <w:rsid w:val="00A07F4E"/>
    <w:rsid w:val="00A2528F"/>
    <w:rsid w:val="00A94984"/>
    <w:rsid w:val="00AE2CC6"/>
    <w:rsid w:val="00CE1F94"/>
    <w:rsid w:val="00D1109A"/>
    <w:rsid w:val="00DA4111"/>
    <w:rsid w:val="00DD2C70"/>
    <w:rsid w:val="00E4055B"/>
    <w:rsid w:val="00F96B67"/>
    <w:rsid w:val="00FA7CA8"/>
    <w:rsid w:val="00FD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538</Words>
  <Characters>2702</Characters>
  <Application>Microsoft Office Word</Application>
  <DocSecurity>0</DocSecurity>
  <Lines>47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9</cp:revision>
  <dcterms:created xsi:type="dcterms:W3CDTF">2013-10-11T11:08:00Z</dcterms:created>
  <dcterms:modified xsi:type="dcterms:W3CDTF">2013-10-11T14:21:00Z</dcterms:modified>
</cp:coreProperties>
</file>